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CE" w:rsidRPr="006A3741" w:rsidRDefault="002A05EB" w:rsidP="006A3741">
      <w:pPr>
        <w:jc w:val="both"/>
        <w:rPr>
          <w:rFonts w:asciiTheme="majorHAnsi" w:hAnsiTheme="majorHAnsi"/>
          <w:b/>
          <w:sz w:val="32"/>
          <w:szCs w:val="32"/>
        </w:rPr>
      </w:pPr>
      <w:r w:rsidRPr="006A3741">
        <w:rPr>
          <w:rFonts w:asciiTheme="majorHAnsi" w:hAnsiTheme="majorHAnsi"/>
          <w:b/>
          <w:sz w:val="32"/>
          <w:szCs w:val="32"/>
        </w:rPr>
        <w:t>Как правильно выбрать зимнюю резину</w:t>
      </w:r>
    </w:p>
    <w:p w:rsidR="00106E8C" w:rsidRPr="006A3741" w:rsidRDefault="00106E8C" w:rsidP="006A3741">
      <w:pPr>
        <w:ind w:firstLine="708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 xml:space="preserve">Выбор зимней резины – это очень важный момент в эксплуатации любого автомобиля, поскольку от правильно выбранных шин зависит не только </w:t>
      </w:r>
      <w:r w:rsidR="00606ADD" w:rsidRPr="006A3741">
        <w:rPr>
          <w:rFonts w:asciiTheme="majorHAnsi" w:hAnsiTheme="majorHAnsi"/>
        </w:rPr>
        <w:t>безопасность водителя, но и срок службы многих деталей машины. Для тог</w:t>
      </w:r>
      <w:r w:rsidR="00FE4F91" w:rsidRPr="006A3741">
        <w:rPr>
          <w:rFonts w:asciiTheme="majorHAnsi" w:hAnsiTheme="majorHAnsi"/>
        </w:rPr>
        <w:t>о</w:t>
      </w:r>
      <w:r w:rsidR="00606ADD" w:rsidRPr="006A3741">
        <w:rPr>
          <w:rFonts w:asciiTheme="majorHAnsi" w:hAnsiTheme="majorHAnsi"/>
        </w:rPr>
        <w:t>, чтобы правильно выбрать качественную и недорогую зимнюю резину, стоит придерживаться некоторых правил и советов.</w:t>
      </w:r>
    </w:p>
    <w:p w:rsidR="00CF722D" w:rsidRPr="006A3741" w:rsidRDefault="00CF722D" w:rsidP="006A3741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A3741">
        <w:rPr>
          <w:rFonts w:asciiTheme="majorHAnsi" w:hAnsiTheme="majorHAnsi"/>
          <w:b/>
          <w:i/>
          <w:sz w:val="28"/>
          <w:szCs w:val="28"/>
        </w:rPr>
        <w:t>С выбором зимней резины не стоит затягивать</w:t>
      </w:r>
    </w:p>
    <w:p w:rsidR="00CF722D" w:rsidRPr="006A3741" w:rsidRDefault="008A50FE" w:rsidP="006A3741">
      <w:pPr>
        <w:ind w:firstLine="708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Чтобы сменить резину</w:t>
      </w:r>
      <w:r w:rsidR="00444E64" w:rsidRPr="006A3741">
        <w:rPr>
          <w:rFonts w:asciiTheme="majorHAnsi" w:hAnsiTheme="majorHAnsi"/>
        </w:rPr>
        <w:t>,</w:t>
      </w:r>
      <w:r w:rsidRPr="006A3741">
        <w:rPr>
          <w:rFonts w:asciiTheme="majorHAnsi" w:hAnsiTheme="majorHAnsi"/>
        </w:rPr>
        <w:t xml:space="preserve"> не стоит дожидаться наступления зимы, снега и гололеда. </w:t>
      </w:r>
      <w:r w:rsidR="00691E79" w:rsidRPr="006A3741">
        <w:rPr>
          <w:rFonts w:asciiTheme="majorHAnsi" w:hAnsiTheme="majorHAnsi"/>
        </w:rPr>
        <w:t>С первыми морозами на шиномонтажных станциях очереди начнут расти</w:t>
      </w:r>
      <w:r w:rsidR="009E5D92" w:rsidRPr="006A3741">
        <w:rPr>
          <w:rFonts w:asciiTheme="majorHAnsi" w:hAnsiTheme="majorHAnsi"/>
        </w:rPr>
        <w:t>,</w:t>
      </w:r>
      <w:r w:rsidR="00691E79" w:rsidRPr="006A3741">
        <w:rPr>
          <w:rFonts w:asciiTheme="majorHAnsi" w:hAnsiTheme="majorHAnsi"/>
        </w:rPr>
        <w:t xml:space="preserve"> словно грибы в осеннем лесу, и </w:t>
      </w:r>
      <w:r w:rsidR="009E5D92" w:rsidRPr="006A3741">
        <w:rPr>
          <w:rFonts w:asciiTheme="majorHAnsi" w:hAnsiTheme="majorHAnsi"/>
        </w:rPr>
        <w:t xml:space="preserve">вместо того, чтобы спокойно заниматься своими делами Вам придется стоять в бесконечных очередях и тратить свое </w:t>
      </w:r>
      <w:r w:rsidR="001E5CAE" w:rsidRPr="006A3741">
        <w:rPr>
          <w:rFonts w:asciiTheme="majorHAnsi" w:hAnsiTheme="majorHAnsi"/>
        </w:rPr>
        <w:t xml:space="preserve">драгоценное </w:t>
      </w:r>
      <w:r w:rsidR="009E5D92" w:rsidRPr="006A3741">
        <w:rPr>
          <w:rFonts w:asciiTheme="majorHAnsi" w:hAnsiTheme="majorHAnsi"/>
        </w:rPr>
        <w:t>время</w:t>
      </w:r>
      <w:r w:rsidR="001E5CAE" w:rsidRPr="006A3741">
        <w:rPr>
          <w:rFonts w:asciiTheme="majorHAnsi" w:hAnsiTheme="majorHAnsi"/>
        </w:rPr>
        <w:t xml:space="preserve"> впустую.</w:t>
      </w:r>
      <w:r w:rsidR="00A87867" w:rsidRPr="006A3741">
        <w:rPr>
          <w:rFonts w:asciiTheme="majorHAnsi" w:hAnsiTheme="majorHAnsi"/>
        </w:rPr>
        <w:t xml:space="preserve"> Переобуйте свою машинку немного раньше, и Вы сэкономите не только свое время, но и деньги.</w:t>
      </w:r>
    </w:p>
    <w:p w:rsidR="007F75E5" w:rsidRPr="006A3741" w:rsidRDefault="007F75E5" w:rsidP="006A3741">
      <w:pPr>
        <w:ind w:firstLine="708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Бывалые автомобилисты советую</w:t>
      </w:r>
      <w:r w:rsidR="00AE1D48" w:rsidRPr="006A3741">
        <w:rPr>
          <w:rFonts w:asciiTheme="majorHAnsi" w:hAnsiTheme="majorHAnsi"/>
        </w:rPr>
        <w:t>т</w:t>
      </w:r>
      <w:r w:rsidRPr="006A3741">
        <w:rPr>
          <w:rFonts w:asciiTheme="majorHAnsi" w:hAnsiTheme="majorHAnsi"/>
        </w:rPr>
        <w:t xml:space="preserve"> приобрести два комплекта дисков (если у Вас есть такая возможность)</w:t>
      </w:r>
      <w:r w:rsidR="00AE1D48" w:rsidRPr="006A3741">
        <w:rPr>
          <w:rFonts w:asciiTheme="majorHAnsi" w:hAnsiTheme="majorHAnsi"/>
        </w:rPr>
        <w:t>, поскольку так Вам не нужно будет каждый сезон платить деньги за смену резину, ведь колеса можно поменять самостоятельно</w:t>
      </w:r>
      <w:r w:rsidR="00E0372C" w:rsidRPr="006A3741">
        <w:rPr>
          <w:rFonts w:asciiTheme="majorHAnsi" w:hAnsiTheme="majorHAnsi"/>
        </w:rPr>
        <w:t xml:space="preserve"> и бесплатно. Кроме того, в таком случае шины будут лучше сохраняться </w:t>
      </w:r>
      <w:r w:rsidR="00C2608E" w:rsidRPr="006A3741">
        <w:rPr>
          <w:rFonts w:asciiTheme="majorHAnsi" w:hAnsiTheme="majorHAnsi"/>
        </w:rPr>
        <w:t xml:space="preserve">и прослужат Вам гораздо дольше. </w:t>
      </w:r>
    </w:p>
    <w:p w:rsidR="00A55E78" w:rsidRPr="006A3741" w:rsidRDefault="00A55E78" w:rsidP="006A3741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A3741">
        <w:rPr>
          <w:rFonts w:asciiTheme="majorHAnsi" w:hAnsiTheme="majorHAnsi"/>
          <w:b/>
          <w:i/>
          <w:sz w:val="28"/>
          <w:szCs w:val="28"/>
        </w:rPr>
        <w:t>Какого размера шины нужны Вашему авто?</w:t>
      </w:r>
    </w:p>
    <w:p w:rsidR="00A55E78" w:rsidRPr="006A3741" w:rsidRDefault="00A55E78" w:rsidP="006A3741">
      <w:pPr>
        <w:ind w:firstLine="708"/>
        <w:jc w:val="both"/>
        <w:rPr>
          <w:rFonts w:asciiTheme="majorHAnsi" w:eastAsia="Times New Roman" w:hAnsiTheme="majorHAnsi" w:cs="Arial"/>
          <w:shd w:val="clear" w:color="auto" w:fill="FFFFFF"/>
          <w:lang w:eastAsia="ru-RU"/>
        </w:rPr>
      </w:pPr>
      <w:r w:rsidRPr="006A3741">
        <w:rPr>
          <w:rFonts w:asciiTheme="majorHAnsi" w:hAnsiTheme="majorHAnsi"/>
        </w:rPr>
        <w:t xml:space="preserve">В этом вопросе Вам не помогут </w:t>
      </w:r>
      <w:r w:rsidR="002166A9" w:rsidRPr="006A3741">
        <w:rPr>
          <w:rFonts w:asciiTheme="majorHAnsi" w:hAnsiTheme="majorHAnsi"/>
        </w:rPr>
        <w:t>советы друзей и знаковых (могут даже навредить), поскольку неправильно подобранный размер покрышек может привести к самым неприятным последствиям. Запомните, Вашему автомобилю подойдут шины такого размера, на который указал  его</w:t>
      </w:r>
      <w:r w:rsidR="00FA5F5E" w:rsidRPr="006A3741">
        <w:rPr>
          <w:rFonts w:asciiTheme="majorHAnsi" w:hAnsiTheme="majorHAnsi"/>
        </w:rPr>
        <w:t xml:space="preserve"> </w:t>
      </w:r>
      <w:r w:rsidR="002166A9" w:rsidRPr="006A3741">
        <w:rPr>
          <w:rFonts w:asciiTheme="majorHAnsi" w:hAnsiTheme="majorHAnsi"/>
        </w:rPr>
        <w:t>производитель (эту</w:t>
      </w:r>
      <w:r w:rsidR="00FA5F5E" w:rsidRPr="006A3741">
        <w:rPr>
          <w:rFonts w:asciiTheme="majorHAnsi" w:hAnsiTheme="majorHAnsi"/>
        </w:rPr>
        <w:t xml:space="preserve"> </w:t>
      </w:r>
      <w:r w:rsidR="002166A9" w:rsidRPr="006A3741">
        <w:rPr>
          <w:rFonts w:asciiTheme="majorHAnsi" w:hAnsiTheme="majorHAnsi"/>
        </w:rPr>
        <w:t xml:space="preserve">информацию можно найти </w:t>
      </w:r>
      <w:r w:rsidR="00FA5F5E" w:rsidRPr="00A55E78">
        <w:rPr>
          <w:rFonts w:asciiTheme="majorHAnsi" w:eastAsia="Times New Roman" w:hAnsiTheme="majorHAnsi" w:cs="Arial"/>
          <w:shd w:val="clear" w:color="auto" w:fill="FFFFFF"/>
          <w:lang w:eastAsia="ru-RU"/>
        </w:rPr>
        <w:t>на наклейке под лючком бензобака</w:t>
      </w:r>
      <w:r w:rsidR="00FA5F5E" w:rsidRPr="006A3741">
        <w:rPr>
          <w:rFonts w:asciiTheme="majorHAnsi" w:eastAsia="Times New Roman" w:hAnsiTheme="majorHAnsi" w:cs="Arial"/>
          <w:shd w:val="clear" w:color="auto" w:fill="FFFFFF"/>
          <w:lang w:eastAsia="ru-RU"/>
        </w:rPr>
        <w:t xml:space="preserve">, на водительской стойке или пассажирской двери, и в документах к Вашему авто). </w:t>
      </w:r>
    </w:p>
    <w:p w:rsidR="00615421" w:rsidRPr="006A3741" w:rsidRDefault="00434C2A" w:rsidP="006A3741">
      <w:pPr>
        <w:spacing w:after="0"/>
        <w:jc w:val="both"/>
        <w:rPr>
          <w:rFonts w:asciiTheme="majorHAnsi" w:eastAsia="Times New Roman" w:hAnsiTheme="majorHAnsi" w:cs="Arial"/>
          <w:b/>
          <w:i/>
          <w:sz w:val="28"/>
          <w:szCs w:val="28"/>
          <w:shd w:val="clear" w:color="auto" w:fill="FFFFFF"/>
          <w:lang w:eastAsia="ru-RU"/>
        </w:rPr>
      </w:pPr>
      <w:r w:rsidRPr="006A3741">
        <w:rPr>
          <w:rFonts w:asciiTheme="majorHAnsi" w:eastAsia="Times New Roman" w:hAnsiTheme="majorHAnsi" w:cs="Arial"/>
          <w:b/>
          <w:i/>
          <w:sz w:val="28"/>
          <w:szCs w:val="28"/>
          <w:shd w:val="clear" w:color="auto" w:fill="FFFFFF"/>
          <w:lang w:eastAsia="ru-RU"/>
        </w:rPr>
        <w:t>Какую резину выбрать – камерную или бескамерную?</w:t>
      </w:r>
    </w:p>
    <w:p w:rsidR="006A3741" w:rsidRDefault="006A3741" w:rsidP="006A3741">
      <w:pPr>
        <w:spacing w:after="0"/>
        <w:jc w:val="both"/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</w:pPr>
    </w:p>
    <w:p w:rsidR="00434C2A" w:rsidRPr="006A3741" w:rsidRDefault="004E0E16" w:rsidP="006A3741">
      <w:pPr>
        <w:spacing w:after="0"/>
        <w:ind w:firstLine="360"/>
        <w:jc w:val="both"/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</w:pPr>
      <w:r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Для многих современных моделей автомобилей используются бескамерные шины, они плотно прижимаются к дискам и воздух</w:t>
      </w:r>
      <w:r w:rsidR="0031696B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,</w:t>
      </w:r>
      <w:r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 xml:space="preserve"> находящийся внутри</w:t>
      </w:r>
      <w:r w:rsidR="0031696B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,</w:t>
      </w:r>
      <w:r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 xml:space="preserve"> не может </w:t>
      </w:r>
      <w:r w:rsidR="0031696B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просочиться наружу. А вот более старых машин камеры все же нужны</w:t>
      </w:r>
      <w:r w:rsidR="00C159C7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 xml:space="preserve">, поскольку их диски рассчитаны именно на это. </w:t>
      </w:r>
      <w:r w:rsidR="00D74AEE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К основным отличиям дисков</w:t>
      </w:r>
      <w:r w:rsidR="00C159C7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 xml:space="preserve"> для камерной и бескамерной резины</w:t>
      </w:r>
      <w:r w:rsidR="00D74AEE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 xml:space="preserve"> можно отнести:</w:t>
      </w:r>
    </w:p>
    <w:p w:rsidR="00D74AEE" w:rsidRPr="006A3741" w:rsidRDefault="00D74AEE" w:rsidP="006A3741">
      <w:pPr>
        <w:pStyle w:val="a5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</w:pPr>
      <w:r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 xml:space="preserve">Маркировку, которая наносится на сам диск, чаще всего это слово </w:t>
      </w:r>
      <w:r w:rsidRPr="0061542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Tubeless</w:t>
      </w:r>
      <w:r w:rsidR="00EF46C7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, оно свидетельствует о бескамерной покрышке;</w:t>
      </w:r>
    </w:p>
    <w:p w:rsidR="00EF46C7" w:rsidRPr="006A3741" w:rsidRDefault="00EF46C7" w:rsidP="006A3741">
      <w:pPr>
        <w:pStyle w:val="a5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</w:pPr>
      <w:r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Форму бортика самого диска – у камерных и бескамерных покрышек эта форма отличается</w:t>
      </w:r>
      <w:r w:rsidR="00F34EF6" w:rsidRPr="006A3741"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  <w:t>.</w:t>
      </w:r>
    </w:p>
    <w:p w:rsidR="00434C2A" w:rsidRPr="006A3741" w:rsidRDefault="00434C2A" w:rsidP="006A3741">
      <w:pPr>
        <w:spacing w:after="0"/>
        <w:jc w:val="both"/>
        <w:rPr>
          <w:rFonts w:asciiTheme="majorHAnsi" w:eastAsia="Times New Roman" w:hAnsiTheme="majorHAnsi" w:cs="Arial"/>
          <w:sz w:val="23"/>
          <w:szCs w:val="23"/>
          <w:shd w:val="clear" w:color="auto" w:fill="FFFFFF"/>
          <w:lang w:eastAsia="ru-RU"/>
        </w:rPr>
      </w:pPr>
    </w:p>
    <w:p w:rsidR="00615421" w:rsidRPr="006A3741" w:rsidRDefault="00D97096" w:rsidP="006A3741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A3741">
        <w:rPr>
          <w:rFonts w:asciiTheme="majorHAnsi" w:hAnsiTheme="majorHAnsi"/>
          <w:b/>
          <w:i/>
          <w:sz w:val="28"/>
          <w:szCs w:val="28"/>
        </w:rPr>
        <w:t>Протекторы с каким рисунком лучше выбрать?</w:t>
      </w:r>
    </w:p>
    <w:p w:rsidR="00D97096" w:rsidRPr="006A3741" w:rsidRDefault="001B5FD8" w:rsidP="006A3741">
      <w:pPr>
        <w:ind w:firstLine="360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 xml:space="preserve">Многие </w:t>
      </w:r>
      <w:r w:rsidR="00BA1DC8" w:rsidRPr="006A3741">
        <w:rPr>
          <w:rFonts w:asciiTheme="majorHAnsi" w:hAnsiTheme="majorHAnsi"/>
        </w:rPr>
        <w:t xml:space="preserve">считают, что шины с более густым и плотным рисунком будут безопаснее на скользкой дороге и смогут прослужить дольше, но это не всегда так. </w:t>
      </w:r>
      <w:r w:rsidR="0014362F" w:rsidRPr="006A3741">
        <w:rPr>
          <w:rFonts w:asciiTheme="majorHAnsi" w:hAnsiTheme="majorHAnsi"/>
        </w:rPr>
        <w:t xml:space="preserve">Визуально сложно определить будет ли эта резина надежной и износостойкой или нет, здесь более важен производитель и </w:t>
      </w:r>
      <w:r w:rsidR="0093505A" w:rsidRPr="006A3741">
        <w:rPr>
          <w:rFonts w:asciiTheme="majorHAnsi" w:hAnsiTheme="majorHAnsi"/>
        </w:rPr>
        <w:t xml:space="preserve">то, насколько серьезно он отнесся к Вашей безопасности. </w:t>
      </w:r>
      <w:r w:rsidR="00E84BDA" w:rsidRPr="006A3741">
        <w:rPr>
          <w:rFonts w:asciiTheme="majorHAnsi" w:hAnsiTheme="majorHAnsi"/>
        </w:rPr>
        <w:t>Но все же с</w:t>
      </w:r>
      <w:r w:rsidR="0093505A" w:rsidRPr="006A3741">
        <w:rPr>
          <w:rFonts w:asciiTheme="majorHAnsi" w:hAnsiTheme="majorHAnsi"/>
        </w:rPr>
        <w:t>тоит выделить три основных разновидности рисунков протекторов:</w:t>
      </w:r>
    </w:p>
    <w:p w:rsidR="0093505A" w:rsidRPr="006A3741" w:rsidRDefault="0093505A" w:rsidP="006A3741">
      <w:pPr>
        <w:pStyle w:val="a5"/>
        <w:numPr>
          <w:ilvl w:val="0"/>
          <w:numId w:val="3"/>
        </w:numPr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lastRenderedPageBreak/>
        <w:t xml:space="preserve">Классический </w:t>
      </w:r>
      <w:r w:rsidR="005050C7" w:rsidRPr="006A3741">
        <w:rPr>
          <w:rFonts w:asciiTheme="majorHAnsi" w:hAnsiTheme="majorHAnsi"/>
        </w:rPr>
        <w:t>–</w:t>
      </w:r>
      <w:r w:rsidRPr="006A3741">
        <w:rPr>
          <w:rFonts w:asciiTheme="majorHAnsi" w:hAnsiTheme="majorHAnsi"/>
        </w:rPr>
        <w:t xml:space="preserve"> </w:t>
      </w:r>
      <w:r w:rsidR="005050C7" w:rsidRPr="006A3741">
        <w:rPr>
          <w:rFonts w:asciiTheme="majorHAnsi" w:hAnsiTheme="majorHAnsi"/>
        </w:rPr>
        <w:t xml:space="preserve">это более универсальный вариант, который подойдет для разного вида дорожного покрытия. В таких шинах </w:t>
      </w:r>
      <w:r w:rsidR="004A7841" w:rsidRPr="006A3741">
        <w:rPr>
          <w:rFonts w:asciiTheme="majorHAnsi" w:hAnsiTheme="majorHAnsi"/>
        </w:rPr>
        <w:t>протекторы размещены симметрично на правом и левом колесе</w:t>
      </w:r>
      <w:r w:rsidR="00ED2189" w:rsidRPr="006A3741">
        <w:rPr>
          <w:rFonts w:asciiTheme="majorHAnsi" w:hAnsiTheme="majorHAnsi"/>
        </w:rPr>
        <w:t>, их направление –</w:t>
      </w:r>
      <w:r w:rsidR="00096F5D" w:rsidRPr="006A3741">
        <w:rPr>
          <w:rFonts w:asciiTheme="majorHAnsi" w:hAnsiTheme="majorHAnsi"/>
        </w:rPr>
        <w:t xml:space="preserve"> горизонтальное;</w:t>
      </w:r>
    </w:p>
    <w:p w:rsidR="00ED2189" w:rsidRPr="006A3741" w:rsidRDefault="00ED2189" w:rsidP="006A3741">
      <w:pPr>
        <w:pStyle w:val="a5"/>
        <w:numPr>
          <w:ilvl w:val="0"/>
          <w:numId w:val="3"/>
        </w:numPr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 xml:space="preserve">Ассиметричный </w:t>
      </w:r>
      <w:r w:rsidR="00A44804" w:rsidRPr="006A3741">
        <w:rPr>
          <w:rFonts w:asciiTheme="majorHAnsi" w:hAnsiTheme="majorHAnsi"/>
        </w:rPr>
        <w:t>–</w:t>
      </w:r>
      <w:r w:rsidRPr="006A3741">
        <w:rPr>
          <w:rFonts w:asciiTheme="majorHAnsi" w:hAnsiTheme="majorHAnsi"/>
        </w:rPr>
        <w:t xml:space="preserve"> </w:t>
      </w:r>
      <w:r w:rsidR="00A44804" w:rsidRPr="006A3741">
        <w:rPr>
          <w:rFonts w:asciiTheme="majorHAnsi" w:hAnsiTheme="majorHAnsi"/>
        </w:rPr>
        <w:t>такое рисунок отличается с левой и правой стороны покрышки</w:t>
      </w:r>
      <w:r w:rsidR="00096F5D" w:rsidRPr="006A3741">
        <w:rPr>
          <w:rFonts w:asciiTheme="majorHAnsi" w:hAnsiTheme="majorHAnsi"/>
        </w:rPr>
        <w:t>, такие шины позволят Вам ездить на повышенной скорости с маневрами и резкими поворотами без риска для жизни;</w:t>
      </w:r>
    </w:p>
    <w:p w:rsidR="004320B2" w:rsidRPr="006A3741" w:rsidRDefault="00096F5D" w:rsidP="006A3741">
      <w:pPr>
        <w:pStyle w:val="a5"/>
        <w:numPr>
          <w:ilvl w:val="0"/>
          <w:numId w:val="3"/>
        </w:numPr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 xml:space="preserve">Направленный </w:t>
      </w:r>
      <w:r w:rsidR="004320B2" w:rsidRPr="006A3741">
        <w:rPr>
          <w:rFonts w:asciiTheme="majorHAnsi" w:hAnsiTheme="majorHAnsi"/>
        </w:rPr>
        <w:t>–</w:t>
      </w:r>
      <w:r w:rsidRPr="006A3741">
        <w:rPr>
          <w:rFonts w:asciiTheme="majorHAnsi" w:hAnsiTheme="majorHAnsi"/>
        </w:rPr>
        <w:t xml:space="preserve"> </w:t>
      </w:r>
      <w:r w:rsidR="00E84BDA" w:rsidRPr="006A3741">
        <w:rPr>
          <w:rFonts w:asciiTheme="majorHAnsi" w:hAnsiTheme="majorHAnsi"/>
        </w:rPr>
        <w:t xml:space="preserve">такие </w:t>
      </w:r>
      <w:r w:rsidR="004320B2" w:rsidRPr="006A3741">
        <w:rPr>
          <w:rFonts w:asciiTheme="majorHAnsi" w:hAnsiTheme="majorHAnsi"/>
        </w:rPr>
        <w:t xml:space="preserve">протекторы </w:t>
      </w:r>
      <w:r w:rsidR="00E84BDA" w:rsidRPr="006A3741">
        <w:rPr>
          <w:rFonts w:asciiTheme="majorHAnsi" w:hAnsiTheme="majorHAnsi"/>
        </w:rPr>
        <w:t xml:space="preserve">немного схожи с классическим вариантом, но протекторы </w:t>
      </w:r>
      <w:r w:rsidR="004320B2" w:rsidRPr="006A3741">
        <w:rPr>
          <w:rFonts w:asciiTheme="majorHAnsi" w:hAnsiTheme="majorHAnsi"/>
        </w:rPr>
        <w:t xml:space="preserve">на </w:t>
      </w:r>
      <w:r w:rsidR="00E84BDA" w:rsidRPr="006A3741">
        <w:rPr>
          <w:rFonts w:asciiTheme="majorHAnsi" w:hAnsiTheme="majorHAnsi"/>
        </w:rPr>
        <w:t>них</w:t>
      </w:r>
      <w:r w:rsidR="004320B2" w:rsidRPr="006A3741">
        <w:rPr>
          <w:rFonts w:asciiTheme="majorHAnsi" w:hAnsiTheme="majorHAnsi"/>
        </w:rPr>
        <w:t xml:space="preserve"> имеют наклон в одну сторону (вправо или влево)</w:t>
      </w:r>
      <w:r w:rsidR="00E84BDA" w:rsidRPr="006A3741">
        <w:rPr>
          <w:rFonts w:asciiTheme="majorHAnsi" w:hAnsiTheme="majorHAnsi"/>
        </w:rPr>
        <w:t>. Они хорошо проявляют себя на мокрой дороге.</w:t>
      </w:r>
    </w:p>
    <w:p w:rsidR="00913434" w:rsidRPr="006A3741" w:rsidRDefault="00913434" w:rsidP="006A3741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A3741">
        <w:rPr>
          <w:rFonts w:asciiTheme="majorHAnsi" w:hAnsiTheme="majorHAnsi"/>
          <w:b/>
          <w:i/>
          <w:sz w:val="28"/>
          <w:szCs w:val="28"/>
        </w:rPr>
        <w:t>Покупать резину с шипами или нет?</w:t>
      </w:r>
    </w:p>
    <w:p w:rsidR="00913434" w:rsidRPr="006A3741" w:rsidRDefault="00913434" w:rsidP="006A3741">
      <w:pPr>
        <w:ind w:firstLine="360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Здесь все напрямую зависит от того, по каким дорогам Вы собираетесь передвигаться на своем авто.</w:t>
      </w:r>
      <w:r w:rsidR="007F3FF6" w:rsidRPr="006A3741">
        <w:rPr>
          <w:rFonts w:asciiTheme="majorHAnsi" w:hAnsiTheme="majorHAnsi"/>
        </w:rPr>
        <w:t xml:space="preserve"> Если Вы планируете поездки на роботу и обратно в черте города, Вам вполне подойдут обычные шины с классическим протекторами. </w:t>
      </w:r>
      <w:r w:rsidR="00B6423A" w:rsidRPr="006A3741">
        <w:rPr>
          <w:rFonts w:asciiTheme="majorHAnsi" w:hAnsiTheme="majorHAnsi"/>
        </w:rPr>
        <w:t>Если же Вы вынуждены будете выезжать загород, есть смысл Вам задума</w:t>
      </w:r>
      <w:r w:rsidR="0057298F" w:rsidRPr="006A3741">
        <w:rPr>
          <w:rFonts w:asciiTheme="majorHAnsi" w:hAnsiTheme="majorHAnsi"/>
        </w:rPr>
        <w:t>ться о покрышках с шипами. К основным характеристикам резины с шипами можно отнести:</w:t>
      </w:r>
    </w:p>
    <w:p w:rsidR="0057298F" w:rsidRPr="006A3741" w:rsidRDefault="00F41E33" w:rsidP="006A3741">
      <w:pPr>
        <w:pStyle w:val="a5"/>
        <w:numPr>
          <w:ilvl w:val="0"/>
          <w:numId w:val="4"/>
        </w:numPr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Отличное сцепление со скользким дорожным покрытием;</w:t>
      </w:r>
    </w:p>
    <w:p w:rsidR="00F41E33" w:rsidRPr="006A3741" w:rsidRDefault="00F41E33" w:rsidP="006A3741">
      <w:pPr>
        <w:pStyle w:val="a5"/>
        <w:numPr>
          <w:ilvl w:val="0"/>
          <w:numId w:val="4"/>
        </w:numPr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Гарантия полной безопасности при движении по зимним дорогам;</w:t>
      </w:r>
    </w:p>
    <w:p w:rsidR="00F41E33" w:rsidRPr="006A3741" w:rsidRDefault="00005900" w:rsidP="006A3741">
      <w:pPr>
        <w:pStyle w:val="a5"/>
        <w:numPr>
          <w:ilvl w:val="0"/>
          <w:numId w:val="4"/>
        </w:numPr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Хорошая износостойкость.</w:t>
      </w:r>
    </w:p>
    <w:p w:rsidR="00005900" w:rsidRPr="006A3741" w:rsidRDefault="00005900" w:rsidP="006A3741">
      <w:pPr>
        <w:ind w:firstLine="360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>Однако при движении по чистым городским дорогам шины с шипами могут немного буксовать</w:t>
      </w:r>
      <w:r w:rsidR="00A21DBE" w:rsidRPr="006A3741">
        <w:rPr>
          <w:rFonts w:asciiTheme="majorHAnsi" w:hAnsiTheme="majorHAnsi"/>
        </w:rPr>
        <w:t xml:space="preserve"> и скользить, а тормозной путь авто при этом увеличивается. Плюс к этому их стоимость гораздо выше, поэтому перед их приобретением стоит хорошенько взвесить все за и против.</w:t>
      </w:r>
    </w:p>
    <w:p w:rsidR="0057298F" w:rsidRPr="006A3741" w:rsidRDefault="004B7297" w:rsidP="006A3741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A3741">
        <w:rPr>
          <w:rFonts w:asciiTheme="majorHAnsi" w:hAnsiTheme="majorHAnsi"/>
          <w:b/>
          <w:i/>
          <w:sz w:val="28"/>
          <w:szCs w:val="28"/>
        </w:rPr>
        <w:t>Ценовая политика</w:t>
      </w:r>
    </w:p>
    <w:p w:rsidR="004B7297" w:rsidRPr="006A3741" w:rsidRDefault="004B7297" w:rsidP="006A3741">
      <w:pPr>
        <w:ind w:firstLine="708"/>
        <w:jc w:val="both"/>
        <w:rPr>
          <w:rFonts w:asciiTheme="majorHAnsi" w:hAnsiTheme="majorHAnsi"/>
        </w:rPr>
      </w:pPr>
      <w:r w:rsidRPr="006A3741">
        <w:rPr>
          <w:rFonts w:asciiTheme="majorHAnsi" w:hAnsiTheme="majorHAnsi"/>
        </w:rPr>
        <w:t xml:space="preserve">Помните, не всегда </w:t>
      </w:r>
      <w:r w:rsidR="00420A4F" w:rsidRPr="006A3741">
        <w:rPr>
          <w:rFonts w:asciiTheme="majorHAnsi" w:hAnsiTheme="majorHAnsi"/>
        </w:rPr>
        <w:t>высокая цена обозначает хорошее качество. Сэкономить можно, выбрав шины модели прошлого или позапрошлого</w:t>
      </w:r>
      <w:r w:rsidR="00BB26D9" w:rsidRPr="006A3741">
        <w:rPr>
          <w:rFonts w:asciiTheme="majorHAnsi" w:hAnsiTheme="majorHAnsi"/>
        </w:rPr>
        <w:t xml:space="preserve"> года, они не уступят качеством, но их стоимость будет немного ниже. Также цена напрямую зависит от производителя и модели покрышек, кот</w:t>
      </w:r>
      <w:r w:rsidR="00A024EF" w:rsidRPr="006A3741">
        <w:rPr>
          <w:rFonts w:asciiTheme="majorHAnsi" w:hAnsiTheme="majorHAnsi"/>
        </w:rPr>
        <w:t>о</w:t>
      </w:r>
      <w:r w:rsidR="00BB26D9" w:rsidRPr="006A3741">
        <w:rPr>
          <w:rFonts w:asciiTheme="majorHAnsi" w:hAnsiTheme="majorHAnsi"/>
        </w:rPr>
        <w:t xml:space="preserve">рые могут быть самыми разными. Но здесь Ваш выбор уже будет полностью зависеть от </w:t>
      </w:r>
      <w:r w:rsidR="00A024EF" w:rsidRPr="006A3741">
        <w:rPr>
          <w:rFonts w:asciiTheme="majorHAnsi" w:hAnsiTheme="majorHAnsi"/>
        </w:rPr>
        <w:t xml:space="preserve">Вас и Ваших </w:t>
      </w:r>
      <w:r w:rsidR="00BB26D9" w:rsidRPr="006A3741">
        <w:rPr>
          <w:rFonts w:asciiTheme="majorHAnsi" w:hAnsiTheme="majorHAnsi"/>
        </w:rPr>
        <w:t>финансовых возможностей</w:t>
      </w:r>
      <w:r w:rsidR="00A024EF" w:rsidRPr="006A3741">
        <w:rPr>
          <w:rFonts w:asciiTheme="majorHAnsi" w:hAnsiTheme="majorHAnsi"/>
        </w:rPr>
        <w:t>.</w:t>
      </w:r>
    </w:p>
    <w:p w:rsidR="00A024EF" w:rsidRPr="006A3741" w:rsidRDefault="00A024EF" w:rsidP="006A3741">
      <w:pPr>
        <w:jc w:val="both"/>
        <w:rPr>
          <w:rFonts w:asciiTheme="majorHAnsi" w:hAnsiTheme="majorHAnsi"/>
          <w:b/>
          <w:i/>
          <w:sz w:val="28"/>
          <w:szCs w:val="28"/>
        </w:rPr>
      </w:pPr>
      <w:r w:rsidRPr="006A3741">
        <w:rPr>
          <w:rFonts w:asciiTheme="majorHAnsi" w:hAnsiTheme="majorHAnsi"/>
          <w:b/>
          <w:i/>
          <w:sz w:val="28"/>
          <w:szCs w:val="28"/>
        </w:rPr>
        <w:t>Удачных поездок!</w:t>
      </w:r>
    </w:p>
    <w:p w:rsidR="002A05EB" w:rsidRPr="006A3741" w:rsidRDefault="002A05EB" w:rsidP="006A3741">
      <w:pPr>
        <w:jc w:val="both"/>
        <w:rPr>
          <w:rFonts w:asciiTheme="majorHAnsi" w:hAnsiTheme="majorHAnsi"/>
        </w:rPr>
      </w:pPr>
    </w:p>
    <w:sectPr w:rsidR="002A05EB" w:rsidRPr="006A3741" w:rsidSect="006E2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645"/>
    <w:multiLevelType w:val="hybridMultilevel"/>
    <w:tmpl w:val="33CC7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C20C9"/>
    <w:multiLevelType w:val="hybridMultilevel"/>
    <w:tmpl w:val="1C46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10C02"/>
    <w:multiLevelType w:val="hybridMultilevel"/>
    <w:tmpl w:val="D1A0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678ED"/>
    <w:multiLevelType w:val="multilevel"/>
    <w:tmpl w:val="F83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05EB"/>
    <w:rsid w:val="00005900"/>
    <w:rsid w:val="00096F5D"/>
    <w:rsid w:val="00106E8C"/>
    <w:rsid w:val="0014362F"/>
    <w:rsid w:val="00145D88"/>
    <w:rsid w:val="001B5FD8"/>
    <w:rsid w:val="001E5CAE"/>
    <w:rsid w:val="002166A9"/>
    <w:rsid w:val="002A05EB"/>
    <w:rsid w:val="0031696B"/>
    <w:rsid w:val="00420A4F"/>
    <w:rsid w:val="004320B2"/>
    <w:rsid w:val="00434C2A"/>
    <w:rsid w:val="00444E64"/>
    <w:rsid w:val="004A7841"/>
    <w:rsid w:val="004B7297"/>
    <w:rsid w:val="004E0E16"/>
    <w:rsid w:val="005050C7"/>
    <w:rsid w:val="0057298F"/>
    <w:rsid w:val="00606ADD"/>
    <w:rsid w:val="00615421"/>
    <w:rsid w:val="00691E79"/>
    <w:rsid w:val="006A3741"/>
    <w:rsid w:val="006E1EA8"/>
    <w:rsid w:val="006E2FCE"/>
    <w:rsid w:val="007F3FF6"/>
    <w:rsid w:val="007F75E5"/>
    <w:rsid w:val="008A50FE"/>
    <w:rsid w:val="00913434"/>
    <w:rsid w:val="0093505A"/>
    <w:rsid w:val="00953F9E"/>
    <w:rsid w:val="009E5D92"/>
    <w:rsid w:val="00A024EF"/>
    <w:rsid w:val="00A21DBE"/>
    <w:rsid w:val="00A44804"/>
    <w:rsid w:val="00A55E78"/>
    <w:rsid w:val="00A87867"/>
    <w:rsid w:val="00AE1D48"/>
    <w:rsid w:val="00B6423A"/>
    <w:rsid w:val="00BA1DC8"/>
    <w:rsid w:val="00BB26D9"/>
    <w:rsid w:val="00C159C7"/>
    <w:rsid w:val="00C2608E"/>
    <w:rsid w:val="00CA4735"/>
    <w:rsid w:val="00CF722D"/>
    <w:rsid w:val="00D74AEE"/>
    <w:rsid w:val="00D76F4E"/>
    <w:rsid w:val="00D97096"/>
    <w:rsid w:val="00E0372C"/>
    <w:rsid w:val="00E84BDA"/>
    <w:rsid w:val="00ED2189"/>
    <w:rsid w:val="00EF46C7"/>
    <w:rsid w:val="00F34EF6"/>
    <w:rsid w:val="00F41E33"/>
    <w:rsid w:val="00FA5F5E"/>
    <w:rsid w:val="00FE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6E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4AEE"/>
    <w:pPr>
      <w:ind w:left="720"/>
      <w:contextualSpacing/>
    </w:pPr>
  </w:style>
  <w:style w:type="character" w:styleId="a6">
    <w:name w:val="Strong"/>
    <w:basedOn w:val="a0"/>
    <w:uiPriority w:val="22"/>
    <w:qFormat/>
    <w:rsid w:val="00FE4F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2017-10-02T08:01:00Z</dcterms:created>
  <dcterms:modified xsi:type="dcterms:W3CDTF">2017-10-02T08:01:00Z</dcterms:modified>
</cp:coreProperties>
</file>